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12FFF" w14:textId="5DC146EC" w:rsidR="00603499" w:rsidRPr="00603499" w:rsidRDefault="00603499" w:rsidP="00603499">
      <w:pPr>
        <w:rPr>
          <w:lang w:val="fr-FR"/>
        </w:rPr>
      </w:pPr>
      <w:r w:rsidRPr="00603499">
        <w:rPr>
          <w:b/>
          <w:bCs/>
          <w:lang w:val="fr-FR"/>
        </w:rPr>
        <w:t>Le</w:t>
      </w:r>
      <w:r w:rsidRPr="00603499">
        <w:rPr>
          <w:b/>
          <w:bCs/>
          <w:lang w:val="fr-FR"/>
        </w:rPr>
        <w:t xml:space="preserve"> plat au four de grand-mère</w:t>
      </w:r>
      <w:r w:rsidR="00C001FE">
        <w:rPr>
          <w:lang w:val="fr-FR"/>
        </w:rPr>
        <w:pict w14:anchorId="187864D7">
          <v:rect id="_x0000_i1025" style="width:0;height:1.5pt" o:hralign="center" o:hrstd="t" o:hr="t" fillcolor="#a0a0a0" stroked="f"/>
        </w:pict>
      </w:r>
    </w:p>
    <w:p w14:paraId="2860AE1D" w14:textId="106D0D84" w:rsidR="00C001FE" w:rsidRDefault="00C001FE" w:rsidP="00C001FE">
      <w:pPr>
        <w:rPr>
          <w:b/>
          <w:bCs/>
          <w:lang w:val="fr-FR"/>
        </w:rPr>
      </w:pPr>
      <w:r>
        <w:rPr>
          <w:b/>
          <w:bCs/>
          <w:lang w:val="fr-FR"/>
        </w:rPr>
        <w:t>c</w:t>
      </w:r>
      <w:r w:rsidRPr="00C001FE">
        <w:rPr>
          <w:b/>
          <w:bCs/>
          <w:lang w:val="fr-FR"/>
        </w:rPr>
        <w:t>arottes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romarin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thym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origan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poivre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oignon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bouillon de légumes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hachis de bœuf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ail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tomates cerises séchées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purée de tomates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chou-fleur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farine</w:t>
      </w:r>
      <w:r>
        <w:rPr>
          <w:b/>
          <w:bCs/>
          <w:lang w:val="fr-FR"/>
        </w:rPr>
        <w:br/>
      </w:r>
      <w:r w:rsidRPr="00C001FE">
        <w:rPr>
          <w:b/>
          <w:bCs/>
          <w:lang w:val="fr-FR"/>
        </w:rPr>
        <w:t>lait</w:t>
      </w:r>
      <w:r>
        <w:rPr>
          <w:b/>
          <w:bCs/>
          <w:lang w:val="fr-FR"/>
        </w:rPr>
        <w:br/>
        <w:t>g</w:t>
      </w:r>
      <w:r w:rsidRPr="00C001FE">
        <w:rPr>
          <w:b/>
          <w:bCs/>
          <w:lang w:val="fr-FR"/>
        </w:rPr>
        <w:t>ruyère</w:t>
      </w:r>
    </w:p>
    <w:p w14:paraId="34F69762" w14:textId="77777777" w:rsidR="00C001FE" w:rsidRPr="00C001FE" w:rsidRDefault="00C001FE" w:rsidP="00C001FE">
      <w:pPr>
        <w:rPr>
          <w:lang w:val="fr-FR"/>
        </w:rPr>
      </w:pPr>
      <w:r w:rsidRPr="00C001FE">
        <w:rPr>
          <w:lang w:val="fr-FR"/>
        </w:rPr>
        <w:t xml:space="preserve">Première couche : carottes, coupées en brunoise et cuites à la vapeur. Puis frit dans de l'huile d'olive avec du romarin, du thym et de l'origan. Assaisonné de poivre. </w:t>
      </w:r>
    </w:p>
    <w:p w14:paraId="53E5B33E" w14:textId="77777777" w:rsidR="00C001FE" w:rsidRPr="00C001FE" w:rsidRDefault="00C001FE" w:rsidP="00C001FE">
      <w:pPr>
        <w:rPr>
          <w:lang w:val="fr-FR"/>
        </w:rPr>
      </w:pPr>
      <w:r w:rsidRPr="00C001FE">
        <w:rPr>
          <w:lang w:val="fr-FR"/>
        </w:rPr>
        <w:t>La deuxième couche est constituée d'oignon finement haché, cuit à l'étouffée avec quelques cuillères à soupe de bouillon de légumes réduit.</w:t>
      </w:r>
    </w:p>
    <w:p w14:paraId="3EF849B2" w14:textId="17497E55" w:rsidR="00C001FE" w:rsidRPr="00C001FE" w:rsidRDefault="00C001FE" w:rsidP="00C001FE">
      <w:pPr>
        <w:rPr>
          <w:lang w:val="fr-FR"/>
        </w:rPr>
      </w:pPr>
      <w:r w:rsidRPr="00C001FE">
        <w:rPr>
          <w:lang w:val="fr-FR"/>
        </w:rPr>
        <w:t xml:space="preserve">La troisième couche est du hachis de bœuf grossièrement frit avec de l'ail écrasé, des tomates cerises séchées au soleil dans l'huile et de la purée de tomates. </w:t>
      </w:r>
    </w:p>
    <w:p w14:paraId="56A02AFD" w14:textId="77777777" w:rsidR="00C001FE" w:rsidRPr="00C001FE" w:rsidRDefault="00C001FE" w:rsidP="00C001FE">
      <w:pPr>
        <w:rPr>
          <w:lang w:val="fr-FR"/>
        </w:rPr>
      </w:pPr>
      <w:r w:rsidRPr="00C001FE">
        <w:rPr>
          <w:lang w:val="fr-FR"/>
        </w:rPr>
        <w:t>La quatrième couche est constituée de chou-fleur cuit à la vapeur, coupé en tranches après la cuisson. Le tout est recouvert de béchamel et de gruyère râpé sur le dessus.</w:t>
      </w:r>
    </w:p>
    <w:p w14:paraId="21C4C097" w14:textId="77777777" w:rsidR="00C001FE" w:rsidRPr="00C001FE" w:rsidRDefault="00C001FE" w:rsidP="00C001FE">
      <w:pPr>
        <w:rPr>
          <w:lang w:val="fr-FR"/>
        </w:rPr>
      </w:pPr>
      <w:r w:rsidRPr="00C001FE">
        <w:rPr>
          <w:lang w:val="fr-FR"/>
        </w:rPr>
        <w:t>Mettez le plat au four dans un four chaud à 185°C pendant environ 35 minutes, dont les dernières minutes sous le gril pour laisser le fromage gratiner.</w:t>
      </w:r>
    </w:p>
    <w:p w14:paraId="719D2CE5" w14:textId="77777777" w:rsidR="00C001FE" w:rsidRPr="00C001FE" w:rsidRDefault="00C001FE" w:rsidP="00C001FE">
      <w:pPr>
        <w:rPr>
          <w:lang w:val="fr-FR"/>
        </w:rPr>
      </w:pPr>
    </w:p>
    <w:p w14:paraId="0EB75980" w14:textId="77777777" w:rsidR="001305A8" w:rsidRPr="00603499" w:rsidRDefault="001305A8">
      <w:pPr>
        <w:rPr>
          <w:lang w:val="fr-FR"/>
        </w:rPr>
      </w:pPr>
    </w:p>
    <w:sectPr w:rsidR="001305A8" w:rsidRPr="00603499" w:rsidSect="00603499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99"/>
    <w:rsid w:val="001305A8"/>
    <w:rsid w:val="00437157"/>
    <w:rsid w:val="00603499"/>
    <w:rsid w:val="008D330E"/>
    <w:rsid w:val="00925480"/>
    <w:rsid w:val="00C0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21C"/>
  <w15:chartTrackingRefBased/>
  <w15:docId w15:val="{13F4B0C0-B88D-4EB1-B89C-933F47AA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03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0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034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034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034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0349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0349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0349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0349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0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0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0349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0349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0349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0349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0349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0349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0349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03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0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0349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0349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0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034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034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03499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0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03499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0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2025-03-24T05:06:00Z</dcterms:created>
  <dcterms:modified xsi:type="dcterms:W3CDTF">2025-03-24T05:09:00Z</dcterms:modified>
</cp:coreProperties>
</file>