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8B7A" w14:textId="3D3A9FD6" w:rsidR="006A047A" w:rsidRPr="006A047A" w:rsidRDefault="002635CC" w:rsidP="006A047A">
      <w:pPr>
        <w:autoSpaceDE w:val="0"/>
        <w:autoSpaceDN w:val="0"/>
        <w:adjustRightInd w:val="0"/>
        <w:spacing w:before="525" w:after="241" w:line="287" w:lineRule="auto"/>
        <w:jc w:val="center"/>
        <w:outlineLvl w:val="0"/>
        <w:rPr>
          <w:kern w:val="0"/>
          <w:sz w:val="20"/>
          <w:szCs w:val="20"/>
        </w:rPr>
      </w:pPr>
      <w:r w:rsidRPr="006A047A">
        <w:rPr>
          <w:b/>
          <w:bCs/>
          <w:kern w:val="0"/>
          <w:sz w:val="20"/>
          <w:szCs w:val="20"/>
        </w:rPr>
        <w:t>Preipannenkoekjes</w:t>
      </w:r>
    </w:p>
    <w:p w14:paraId="053FD719" w14:textId="77777777" w:rsidR="002635CC" w:rsidRPr="002635CC" w:rsidRDefault="002635CC" w:rsidP="002635CC">
      <w:pPr>
        <w:pStyle w:val="Ingredintena"/>
        <w:jc w:val="left"/>
        <w:rPr>
          <w:b w:val="0"/>
          <w:bCs w:val="0"/>
          <w:color w:val="auto"/>
          <w:sz w:val="20"/>
          <w:szCs w:val="20"/>
        </w:rPr>
      </w:pPr>
      <w:proofErr w:type="gramStart"/>
      <w:r w:rsidRPr="002635CC">
        <w:rPr>
          <w:color w:val="auto"/>
          <w:sz w:val="20"/>
          <w:szCs w:val="20"/>
        </w:rPr>
        <w:t>prei</w:t>
      </w:r>
      <w:proofErr w:type="gramEnd"/>
      <w:r w:rsidRPr="002635CC">
        <w:rPr>
          <w:b w:val="0"/>
          <w:bCs w:val="0"/>
          <w:color w:val="auto"/>
          <w:sz w:val="20"/>
          <w:szCs w:val="20"/>
        </w:rPr>
        <w:br/>
      </w:r>
      <w:r w:rsidRPr="002635CC">
        <w:rPr>
          <w:color w:val="auto"/>
          <w:sz w:val="20"/>
          <w:szCs w:val="20"/>
        </w:rPr>
        <w:t>boter</w:t>
      </w:r>
      <w:r w:rsidRPr="002635CC">
        <w:rPr>
          <w:b w:val="0"/>
          <w:bCs w:val="0"/>
          <w:color w:val="auto"/>
          <w:sz w:val="20"/>
          <w:szCs w:val="20"/>
        </w:rPr>
        <w:br/>
      </w:r>
      <w:r w:rsidRPr="002635CC">
        <w:rPr>
          <w:color w:val="auto"/>
          <w:sz w:val="20"/>
          <w:szCs w:val="20"/>
        </w:rPr>
        <w:t>aardappelen</w:t>
      </w:r>
      <w:r w:rsidRPr="002635CC">
        <w:rPr>
          <w:b w:val="0"/>
          <w:bCs w:val="0"/>
          <w:color w:val="auto"/>
          <w:sz w:val="20"/>
          <w:szCs w:val="20"/>
        </w:rPr>
        <w:br/>
      </w:r>
      <w:r w:rsidRPr="002635CC">
        <w:rPr>
          <w:color w:val="auto"/>
          <w:sz w:val="20"/>
          <w:szCs w:val="20"/>
        </w:rPr>
        <w:t>ei</w:t>
      </w:r>
    </w:p>
    <w:p w14:paraId="30D22766" w14:textId="77777777" w:rsidR="002635CC" w:rsidRPr="002635CC" w:rsidRDefault="002635CC" w:rsidP="002635CC">
      <w:pPr>
        <w:pStyle w:val="ingredintenb"/>
        <w:spacing w:line="287" w:lineRule="auto"/>
        <w:rPr>
          <w:rFonts w:ascii="Arial" w:hAnsi="Arial" w:cs="Arial"/>
          <w:sz w:val="20"/>
          <w:szCs w:val="20"/>
        </w:rPr>
      </w:pPr>
      <w:proofErr w:type="gramStart"/>
      <w:r w:rsidRPr="002635CC">
        <w:rPr>
          <w:rFonts w:ascii="Arial" w:hAnsi="Arial" w:cs="Arial"/>
          <w:b/>
          <w:bCs/>
          <w:sz w:val="20"/>
          <w:szCs w:val="20"/>
        </w:rPr>
        <w:t>paneermeel</w:t>
      </w:r>
      <w:proofErr w:type="gramEnd"/>
      <w:r w:rsidRPr="002635CC">
        <w:rPr>
          <w:rFonts w:ascii="Arial" w:hAnsi="Arial" w:cs="Arial"/>
          <w:sz w:val="20"/>
          <w:szCs w:val="20"/>
        </w:rPr>
        <w:br/>
      </w:r>
      <w:r w:rsidRPr="002635CC">
        <w:rPr>
          <w:rFonts w:ascii="Arial" w:hAnsi="Arial" w:cs="Arial"/>
          <w:b/>
          <w:bCs/>
          <w:sz w:val="20"/>
          <w:szCs w:val="20"/>
        </w:rPr>
        <w:t>vloeiende bloem</w:t>
      </w:r>
    </w:p>
    <w:p w14:paraId="093E4355" w14:textId="77777777" w:rsidR="002635CC" w:rsidRPr="002635CC" w:rsidRDefault="002635CC" w:rsidP="002635CC">
      <w:pPr>
        <w:pStyle w:val="ingredintenb"/>
        <w:spacing w:line="287" w:lineRule="auto"/>
        <w:rPr>
          <w:rFonts w:ascii="Arial" w:hAnsi="Arial" w:cs="Arial"/>
          <w:sz w:val="20"/>
          <w:szCs w:val="20"/>
        </w:rPr>
      </w:pPr>
      <w:proofErr w:type="gramStart"/>
      <w:r w:rsidRPr="002635CC">
        <w:rPr>
          <w:rFonts w:ascii="Arial" w:hAnsi="Arial" w:cs="Arial"/>
          <w:b/>
          <w:bCs/>
          <w:sz w:val="20"/>
          <w:szCs w:val="20"/>
        </w:rPr>
        <w:t>nootmuskaat</w:t>
      </w:r>
      <w:proofErr w:type="gramEnd"/>
    </w:p>
    <w:p w14:paraId="34A9CE19" w14:textId="77777777" w:rsidR="002635CC" w:rsidRPr="002635CC" w:rsidRDefault="002635CC" w:rsidP="002635CC">
      <w:pPr>
        <w:pStyle w:val="ingredintenb"/>
        <w:spacing w:line="287" w:lineRule="auto"/>
        <w:rPr>
          <w:rFonts w:ascii="Arial" w:hAnsi="Arial" w:cs="Arial"/>
          <w:sz w:val="20"/>
          <w:szCs w:val="20"/>
        </w:rPr>
      </w:pPr>
      <w:proofErr w:type="gramStart"/>
      <w:r w:rsidRPr="002635CC">
        <w:rPr>
          <w:rFonts w:ascii="Arial" w:hAnsi="Arial" w:cs="Arial"/>
          <w:b/>
          <w:bCs/>
          <w:sz w:val="20"/>
          <w:szCs w:val="20"/>
        </w:rPr>
        <w:t>peper</w:t>
      </w:r>
      <w:proofErr w:type="gramEnd"/>
      <w:r w:rsidRPr="002635CC">
        <w:rPr>
          <w:rFonts w:ascii="Arial" w:hAnsi="Arial" w:cs="Arial"/>
          <w:b/>
          <w:bCs/>
          <w:sz w:val="20"/>
          <w:szCs w:val="20"/>
        </w:rPr>
        <w:t xml:space="preserve"> en zout</w:t>
      </w:r>
    </w:p>
    <w:p w14:paraId="71547417" w14:textId="77777777" w:rsidR="002635CC" w:rsidRPr="002635CC" w:rsidRDefault="002635CC" w:rsidP="002635CC">
      <w:pPr>
        <w:pStyle w:val="ingredintenb"/>
        <w:spacing w:line="287" w:lineRule="auto"/>
        <w:rPr>
          <w:rFonts w:ascii="Arial" w:hAnsi="Arial" w:cs="Arial"/>
          <w:sz w:val="20"/>
          <w:szCs w:val="20"/>
        </w:rPr>
      </w:pPr>
      <w:proofErr w:type="gramStart"/>
      <w:r w:rsidRPr="002635CC">
        <w:rPr>
          <w:rFonts w:ascii="Arial" w:hAnsi="Arial" w:cs="Arial"/>
          <w:b/>
          <w:bCs/>
          <w:sz w:val="20"/>
          <w:szCs w:val="20"/>
        </w:rPr>
        <w:t>panko</w:t>
      </w:r>
      <w:proofErr w:type="gramEnd"/>
    </w:p>
    <w:p w14:paraId="4FF67C7B" w14:textId="77777777" w:rsidR="002635CC" w:rsidRPr="002635CC" w:rsidRDefault="002635CC" w:rsidP="002635CC">
      <w:pPr>
        <w:pStyle w:val="ingredintenb"/>
        <w:spacing w:line="287" w:lineRule="auto"/>
        <w:rPr>
          <w:rFonts w:ascii="Arial" w:hAnsi="Arial" w:cs="Arial"/>
          <w:sz w:val="20"/>
          <w:szCs w:val="20"/>
        </w:rPr>
      </w:pPr>
      <w:proofErr w:type="gramStart"/>
      <w:r w:rsidRPr="002635CC">
        <w:rPr>
          <w:rFonts w:ascii="Arial" w:hAnsi="Arial" w:cs="Arial"/>
          <w:b/>
          <w:bCs/>
          <w:sz w:val="20"/>
          <w:szCs w:val="20"/>
        </w:rPr>
        <w:t>olijfolie</w:t>
      </w:r>
      <w:proofErr w:type="gramEnd"/>
    </w:p>
    <w:p w14:paraId="0BE8CA5F" w14:textId="77777777" w:rsidR="001305A8" w:rsidRPr="002635CC" w:rsidRDefault="001305A8">
      <w:pPr>
        <w:rPr>
          <w:sz w:val="20"/>
          <w:szCs w:val="20"/>
        </w:rPr>
      </w:pPr>
    </w:p>
    <w:p w14:paraId="79B7F95D" w14:textId="77777777" w:rsidR="002635CC" w:rsidRPr="002635CC" w:rsidRDefault="002635CC" w:rsidP="002635CC">
      <w:pPr>
        <w:pStyle w:val="NormalText"/>
        <w:rPr>
          <w:color w:val="auto"/>
          <w:sz w:val="20"/>
          <w:szCs w:val="20"/>
        </w:rPr>
      </w:pPr>
      <w:r w:rsidRPr="002635CC">
        <w:rPr>
          <w:color w:val="auto"/>
          <w:sz w:val="20"/>
          <w:szCs w:val="20"/>
        </w:rPr>
        <w:t>Kuis en hak 2 preistaven fijn in een cutter. Stoof ze gaar in een beetje boter. Laat afkoelen. Kook een tweetal grote geschilde bloemige aardappelen gaar.</w:t>
      </w:r>
    </w:p>
    <w:p w14:paraId="21404E3D" w14:textId="77777777" w:rsidR="002635CC" w:rsidRPr="002635CC" w:rsidRDefault="002635CC">
      <w:pPr>
        <w:rPr>
          <w:sz w:val="20"/>
          <w:szCs w:val="20"/>
        </w:rPr>
      </w:pPr>
    </w:p>
    <w:p w14:paraId="7BDD3194" w14:textId="77777777" w:rsidR="002635CC" w:rsidRPr="002635CC" w:rsidRDefault="002635CC" w:rsidP="002635CC">
      <w:pPr>
        <w:pStyle w:val="NormalText"/>
        <w:rPr>
          <w:color w:val="auto"/>
          <w:sz w:val="20"/>
          <w:szCs w:val="20"/>
        </w:rPr>
      </w:pPr>
      <w:r w:rsidRPr="002635CC">
        <w:rPr>
          <w:color w:val="auto"/>
          <w:sz w:val="20"/>
          <w:szCs w:val="20"/>
        </w:rPr>
        <w:t xml:space="preserve">Meng de gestoofde prei met de gekookte aardappelen en een losgeklopt ei, een paar eetlepels paneermeel en vloeiende bloem. Kruid met nootmuskaat, peper en zout. Het resultaat moet een vast deeg zijn. </w:t>
      </w:r>
    </w:p>
    <w:p w14:paraId="6FC3FF03" w14:textId="77777777" w:rsidR="002635CC" w:rsidRPr="002635CC" w:rsidRDefault="002635CC" w:rsidP="002635CC">
      <w:pPr>
        <w:pStyle w:val="NormalText"/>
        <w:rPr>
          <w:color w:val="auto"/>
          <w:sz w:val="20"/>
          <w:szCs w:val="20"/>
        </w:rPr>
      </w:pPr>
    </w:p>
    <w:p w14:paraId="4D1B06DB" w14:textId="77777777" w:rsidR="002635CC" w:rsidRPr="002635CC" w:rsidRDefault="002635CC" w:rsidP="002635CC">
      <w:pPr>
        <w:pStyle w:val="NormalText"/>
        <w:rPr>
          <w:color w:val="auto"/>
          <w:sz w:val="20"/>
          <w:szCs w:val="20"/>
        </w:rPr>
      </w:pPr>
      <w:r w:rsidRPr="002635CC">
        <w:rPr>
          <w:color w:val="auto"/>
          <w:sz w:val="20"/>
          <w:szCs w:val="20"/>
        </w:rPr>
        <w:t xml:space="preserve">Zet een potje met panko klaar. Schep met twee eetlepels </w:t>
      </w:r>
      <w:proofErr w:type="spellStart"/>
      <w:r w:rsidRPr="002635CC">
        <w:rPr>
          <w:color w:val="auto"/>
          <w:sz w:val="20"/>
          <w:szCs w:val="20"/>
        </w:rPr>
        <w:t>quenelles</w:t>
      </w:r>
      <w:proofErr w:type="spellEnd"/>
      <w:r w:rsidRPr="002635CC">
        <w:rPr>
          <w:color w:val="auto"/>
          <w:sz w:val="20"/>
          <w:szCs w:val="20"/>
        </w:rPr>
        <w:t xml:space="preserve"> van het deeg. Rol ze door de panko en druk ze plat tot schijfjes van een centimetertje dik en vijf centimeter diameter. Bak de schijfjes in een hete pan met olijfolie. Reken op 3 à 4 minuten aan elke kant. </w:t>
      </w:r>
    </w:p>
    <w:p w14:paraId="20E2E7A3" w14:textId="77777777" w:rsidR="002635CC" w:rsidRPr="002635CC" w:rsidRDefault="002635CC" w:rsidP="002635CC">
      <w:pPr>
        <w:pStyle w:val="NormalText"/>
        <w:rPr>
          <w:color w:val="auto"/>
          <w:sz w:val="20"/>
          <w:szCs w:val="20"/>
        </w:rPr>
      </w:pPr>
    </w:p>
    <w:p w14:paraId="3BDD1728" w14:textId="77777777" w:rsidR="002635CC" w:rsidRPr="002635CC" w:rsidRDefault="002635CC" w:rsidP="002635CC">
      <w:pPr>
        <w:pStyle w:val="NormalText"/>
        <w:rPr>
          <w:color w:val="auto"/>
          <w:sz w:val="20"/>
          <w:szCs w:val="20"/>
        </w:rPr>
      </w:pPr>
      <w:r w:rsidRPr="002635CC">
        <w:rPr>
          <w:color w:val="auto"/>
          <w:sz w:val="20"/>
          <w:szCs w:val="20"/>
        </w:rPr>
        <w:t xml:space="preserve">Deze preipannenkoekjes kunnen als bijgerecht opgediend worden bij vlees of vis. </w:t>
      </w:r>
    </w:p>
    <w:p w14:paraId="1FEE00B8" w14:textId="77777777" w:rsidR="002635CC" w:rsidRPr="002635CC" w:rsidRDefault="002635CC">
      <w:pPr>
        <w:rPr>
          <w:sz w:val="20"/>
          <w:szCs w:val="20"/>
        </w:rPr>
      </w:pPr>
    </w:p>
    <w:sectPr w:rsidR="002635CC" w:rsidRPr="002635CC" w:rsidSect="003E621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7A"/>
    <w:rsid w:val="001305A8"/>
    <w:rsid w:val="002635CC"/>
    <w:rsid w:val="003E621E"/>
    <w:rsid w:val="006A04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1E3E"/>
  <w15:chartTrackingRefBased/>
  <w15:docId w15:val="{5D6DF57D-D591-4CB5-9646-840494DA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6A047A"/>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6A047A"/>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2635CC"/>
    <w:pPr>
      <w:autoSpaceDE w:val="0"/>
      <w:autoSpaceDN w:val="0"/>
      <w:adjustRightInd w:val="0"/>
      <w:spacing w:after="0" w:line="287" w:lineRule="auto"/>
      <w:jc w:val="right"/>
    </w:pPr>
    <w:rPr>
      <w:b/>
      <w:bCs/>
      <w:color w:val="400000"/>
      <w:kern w:val="0"/>
      <w:sz w:val="27"/>
      <w:szCs w:val="27"/>
    </w:rPr>
  </w:style>
  <w:style w:type="paragraph" w:customStyle="1" w:styleId="ingredintenb">
    <w:name w:val="ingrediënten b"/>
    <w:basedOn w:val="Ingredintena"/>
    <w:uiPriority w:val="99"/>
    <w:unhideWhenUsed/>
    <w:qFormat/>
    <w:rsid w:val="002635CC"/>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2635CC"/>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701</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2024-03-21T14:03:00Z</dcterms:created>
  <dcterms:modified xsi:type="dcterms:W3CDTF">2024-03-21T14:11:00Z</dcterms:modified>
</cp:coreProperties>
</file>